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E5463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6E5463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6E5463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6E5463">
        <w:rPr>
          <w:rFonts w:ascii="Times New Roman" w:hAnsi="Times New Roman"/>
          <w:b/>
          <w:color w:val="000000" w:themeColor="text1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6E5463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CD3750" w:rsidRPr="006E5463" w:rsidRDefault="007644F0" w:rsidP="00CD3750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6E5463">
        <w:rPr>
          <w:rFonts w:ascii="Times New Roman" w:hAnsi="Times New Roman"/>
          <w:color w:val="000000" w:themeColor="text1"/>
        </w:rPr>
        <w:t>п</w:t>
      </w:r>
      <w:r w:rsidR="00F36690" w:rsidRPr="006E5463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6E5463">
        <w:rPr>
          <w:rFonts w:ascii="Times New Roman" w:hAnsi="Times New Roman" w:cs="Times New Roman"/>
          <w:color w:val="000000" w:themeColor="text1"/>
        </w:rPr>
        <w:t xml:space="preserve">области  </w:t>
      </w:r>
      <w:r w:rsidR="00CD3750" w:rsidRPr="006E5463">
        <w:rPr>
          <w:rFonts w:ascii="Times New Roman" w:hAnsi="Times New Roman" w:cs="Times New Roman"/>
          <w:color w:val="000000" w:themeColor="text1"/>
        </w:rPr>
        <w:t>«</w:t>
      </w:r>
      <w:r w:rsidR="00CD3750" w:rsidRPr="006E5463">
        <w:rPr>
          <w:rFonts w:ascii="Times New Roman" w:hAnsi="Times New Roman" w:cs="Times New Roman"/>
          <w:bCs/>
          <w:color w:val="000000" w:themeColor="text1"/>
        </w:rPr>
        <w:t>О внесении изменений в постановление администрации</w:t>
      </w:r>
    </w:p>
    <w:p w:rsidR="00CD3750" w:rsidRPr="006E5463" w:rsidRDefault="00CD3750" w:rsidP="00CD375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6E5463">
        <w:rPr>
          <w:rFonts w:ascii="Times New Roman" w:hAnsi="Times New Roman" w:cs="Times New Roman"/>
          <w:bCs/>
          <w:color w:val="000000" w:themeColor="text1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12.05.2012 №44 «Об утверждении  административного регламента предоставления муниципальной услуги по </w:t>
      </w:r>
      <w:r w:rsidRPr="006E5463">
        <w:rPr>
          <w:rFonts w:ascii="Times New Roman" w:hAnsi="Times New Roman" w:cs="Times New Roman"/>
          <w:color w:val="000000" w:themeColor="text1"/>
        </w:rPr>
        <w:t>оформлению разрешения на вселение»»</w:t>
      </w:r>
    </w:p>
    <w:p w:rsidR="00F36690" w:rsidRPr="006E5463" w:rsidRDefault="00F36690" w:rsidP="00CD375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</w:p>
    <w:p w:rsidR="007644F0" w:rsidRPr="006E5463" w:rsidRDefault="007644F0" w:rsidP="00D1285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</w:rPr>
      </w:pPr>
    </w:p>
    <w:p w:rsidR="00F36690" w:rsidRPr="006E5463" w:rsidRDefault="00F36690" w:rsidP="00F366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E5463">
        <w:rPr>
          <w:rFonts w:ascii="Times New Roman" w:hAnsi="Times New Roman"/>
          <w:color w:val="000000" w:themeColor="text1"/>
        </w:rPr>
        <w:t>Номер экспертизы:</w:t>
      </w:r>
      <w:r w:rsidR="002C3825" w:rsidRPr="006E5463">
        <w:rPr>
          <w:rFonts w:ascii="Times New Roman" w:hAnsi="Times New Roman"/>
          <w:color w:val="000000" w:themeColor="text1"/>
        </w:rPr>
        <w:t>08</w:t>
      </w:r>
      <w:r w:rsidRPr="006E5463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3B26A6" w:rsidRPr="006E5463">
        <w:rPr>
          <w:rFonts w:ascii="Times New Roman" w:hAnsi="Times New Roman"/>
          <w:color w:val="000000" w:themeColor="text1"/>
        </w:rPr>
        <w:t>21</w:t>
      </w:r>
      <w:r w:rsidRPr="006E5463">
        <w:rPr>
          <w:rFonts w:ascii="Times New Roman" w:hAnsi="Times New Roman"/>
          <w:color w:val="000000" w:themeColor="text1"/>
        </w:rPr>
        <w:t>» февраля  2019г.</w:t>
      </w:r>
    </w:p>
    <w:p w:rsidR="00F36690" w:rsidRPr="006E5463" w:rsidRDefault="00F36690" w:rsidP="00F36690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:rsidR="00F36690" w:rsidRPr="006E5463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6E5463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E5463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6E5463">
        <w:rPr>
          <w:rFonts w:ascii="Times New Roman" w:hAnsi="Times New Roman"/>
          <w:i/>
          <w:color w:val="000000" w:themeColor="text1"/>
        </w:rPr>
        <w:t> </w:t>
      </w:r>
      <w:r w:rsidRPr="006E5463">
        <w:rPr>
          <w:rFonts w:ascii="Times New Roman" w:hAnsi="Times New Roman"/>
          <w:color w:val="000000" w:themeColor="text1"/>
        </w:rPr>
        <w:t>Результат экспертизы: Коррупциогенные факторы не выявлены</w:t>
      </w:r>
    </w:p>
    <w:p w:rsidR="00F36690" w:rsidRPr="006E546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6E5463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B8491A" w:rsidRPr="006E5463" w:rsidRDefault="00F36690" w:rsidP="00B8491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6E5463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B8491A" w:rsidRPr="006E5463">
        <w:rPr>
          <w:rFonts w:ascii="Times New Roman" w:hAnsi="Times New Roman" w:cs="Times New Roman"/>
          <w:color w:val="000000" w:themeColor="text1"/>
        </w:rPr>
        <w:t>«</w:t>
      </w:r>
      <w:r w:rsidR="00B8491A" w:rsidRPr="006E5463">
        <w:rPr>
          <w:rFonts w:ascii="Times New Roman" w:hAnsi="Times New Roman" w:cs="Times New Roman"/>
          <w:bCs/>
          <w:color w:val="000000" w:themeColor="text1"/>
        </w:rPr>
        <w:t xml:space="preserve">О внесении изменений в постановление администрации Палецкого сельсовета Баганского района Новосибирской области  от 12.05.2012 №44 «Об утверждении  административного регламента предоставления муниципальной услуги по </w:t>
      </w:r>
      <w:r w:rsidR="00B8491A" w:rsidRPr="006E5463">
        <w:rPr>
          <w:rFonts w:ascii="Times New Roman" w:hAnsi="Times New Roman" w:cs="Times New Roman"/>
          <w:color w:val="000000" w:themeColor="text1"/>
        </w:rPr>
        <w:t>оформлению разрешения на вселение»»</w:t>
      </w:r>
      <w:r w:rsidR="00B8491A" w:rsidRPr="006E5463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6E5463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6E5463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3B26A6" w:rsidRPr="006E5463">
        <w:rPr>
          <w:rFonts w:ascii="Times New Roman" w:hAnsi="Times New Roman"/>
          <w:color w:val="000000" w:themeColor="text1"/>
        </w:rPr>
        <w:t xml:space="preserve">инженером 1 категории </w:t>
      </w:r>
      <w:r w:rsidRPr="006E5463">
        <w:rPr>
          <w:rFonts w:ascii="Times New Roman" w:hAnsi="Times New Roman"/>
          <w:color w:val="000000" w:themeColor="text1"/>
        </w:rPr>
        <w:t xml:space="preserve"> администрации</w:t>
      </w:r>
      <w:r w:rsidR="007644F0" w:rsidRPr="006E5463">
        <w:rPr>
          <w:rFonts w:ascii="Times New Roman" w:hAnsi="Times New Roman"/>
          <w:color w:val="000000" w:themeColor="text1"/>
        </w:rPr>
        <w:t xml:space="preserve"> Палецкого сельсовета  Баганского р-на НСО</w:t>
      </w:r>
      <w:r w:rsidRPr="006E5463">
        <w:rPr>
          <w:rFonts w:ascii="Times New Roman" w:hAnsi="Times New Roman"/>
          <w:color w:val="000000" w:themeColor="text1"/>
        </w:rPr>
        <w:t xml:space="preserve"> </w:t>
      </w:r>
      <w:r w:rsidR="003B26A6" w:rsidRPr="006E5463">
        <w:rPr>
          <w:rFonts w:ascii="Times New Roman" w:hAnsi="Times New Roman"/>
          <w:color w:val="000000" w:themeColor="text1"/>
        </w:rPr>
        <w:t>Калач Еленой Александровной</w:t>
      </w:r>
      <w:r w:rsidRPr="006E5463">
        <w:rPr>
          <w:rFonts w:ascii="Times New Roman" w:hAnsi="Times New Roman"/>
          <w:color w:val="000000" w:themeColor="text1"/>
        </w:rPr>
        <w:t>.</w:t>
      </w:r>
    </w:p>
    <w:p w:rsidR="00F36690" w:rsidRPr="006E5463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 w:themeColor="text1"/>
        </w:rPr>
      </w:pPr>
      <w:r w:rsidRPr="006E5463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6E5463">
        <w:rPr>
          <w:rFonts w:ascii="Times New Roman" w:hAnsi="Times New Roman" w:cs="Times New Roman"/>
          <w:bCs/>
          <w:color w:val="000000" w:themeColor="text1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6E5463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6E5463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6E5463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6E5463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6E5463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6E5463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6E546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6E5463">
        <w:rPr>
          <w:rFonts w:ascii="Times New Roman" w:hAnsi="Times New Roman"/>
          <w:b/>
          <w:color w:val="000000" w:themeColor="text1"/>
        </w:rPr>
        <w:t>Выявленные в положениях  муниципального нормативного правового акта коррупциогенные факторы</w:t>
      </w:r>
    </w:p>
    <w:p w:rsidR="00F36690" w:rsidRPr="006E5463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6E5463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E5463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6E5463">
        <w:rPr>
          <w:rFonts w:ascii="Times New Roman" w:hAnsi="Times New Roman"/>
          <w:b/>
          <w:color w:val="000000" w:themeColor="text1"/>
        </w:rPr>
        <w:t>4. Выводы по результатам антикоррупционной экспертизы</w:t>
      </w:r>
    </w:p>
    <w:p w:rsidR="00F36690" w:rsidRPr="006E5463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6E5463">
        <w:rPr>
          <w:rFonts w:ascii="Times New Roman" w:hAnsi="Times New Roman"/>
          <w:color w:val="000000" w:themeColor="text1"/>
        </w:rPr>
        <w:t xml:space="preserve">Представленный  </w:t>
      </w:r>
      <w:r w:rsidR="00DD2E8C" w:rsidRPr="006E5463">
        <w:rPr>
          <w:rFonts w:ascii="Times New Roman" w:hAnsi="Times New Roman"/>
          <w:color w:val="000000" w:themeColor="text1"/>
        </w:rPr>
        <w:t xml:space="preserve"> проект </w:t>
      </w:r>
      <w:r w:rsidRPr="006E5463">
        <w:rPr>
          <w:rFonts w:ascii="Times New Roman" w:hAnsi="Times New Roman"/>
          <w:color w:val="000000" w:themeColor="text1"/>
        </w:rPr>
        <w:t xml:space="preserve">муниципального нормативный правовой акт признаётся прошедшим антикоррупционную экспертизу. </w:t>
      </w:r>
    </w:p>
    <w:p w:rsidR="00F36690" w:rsidRPr="006E5463" w:rsidRDefault="00F36690" w:rsidP="00F3669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31639B" w:rsidRPr="006E5463" w:rsidRDefault="009910AE" w:rsidP="009910AE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6E5463">
        <w:rPr>
          <w:rFonts w:ascii="Times New Roman" w:hAnsi="Times New Roman"/>
          <w:noProof/>
          <w:color w:val="000000" w:themeColor="text1"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6E546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E7497"/>
    <w:rsid w:val="00201CAE"/>
    <w:rsid w:val="00270F07"/>
    <w:rsid w:val="002815C2"/>
    <w:rsid w:val="002C3825"/>
    <w:rsid w:val="002F5447"/>
    <w:rsid w:val="0031639B"/>
    <w:rsid w:val="003B26A6"/>
    <w:rsid w:val="003D1FC6"/>
    <w:rsid w:val="004E68C0"/>
    <w:rsid w:val="005B1807"/>
    <w:rsid w:val="006E5463"/>
    <w:rsid w:val="007644F0"/>
    <w:rsid w:val="007936A7"/>
    <w:rsid w:val="00870628"/>
    <w:rsid w:val="009910AE"/>
    <w:rsid w:val="00A62509"/>
    <w:rsid w:val="00AC6239"/>
    <w:rsid w:val="00B8491A"/>
    <w:rsid w:val="00CD3750"/>
    <w:rsid w:val="00D1285A"/>
    <w:rsid w:val="00D54BD7"/>
    <w:rsid w:val="00DD2E8C"/>
    <w:rsid w:val="00F36690"/>
    <w:rsid w:val="00F41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10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10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26</cp:revision>
  <dcterms:created xsi:type="dcterms:W3CDTF">2019-05-27T09:49:00Z</dcterms:created>
  <dcterms:modified xsi:type="dcterms:W3CDTF">2020-03-22T07:58:00Z</dcterms:modified>
</cp:coreProperties>
</file>